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desert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  该数据集包含了2022年1月1日至2022年12月31日的黑河流域地表过程综合观测网下游荒漠站涡动相关仪观测数据。站点位于内蒙古额济纳旗，下垫面是荒漠。观测点的经纬度是100.9872°E, 42.1135°N，海拔1054m。涡动相关仪的架高4.7m，采样频率是10Hz，超声朝向是正北向，超声风速温度仪为闭路涡动相关仪（CPEC200）。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蒸散发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黑河流域地表过程综合观测网：荒漠站涡动相关仪（2022）.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