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黑河生态水文遥感试验：水文气象观测网数据集（裸地站自动气象站-2013）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Luodi barren-land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  该数据集包含了2013年7月9日至2013年12月31日黑河水文气象观测网下游裸地站气象要素观测系统数据。站点位于内蒙古额济纳旗达来呼布镇四道桥，下垫面是裸地。观测点的经纬度是101.1326E, 41.9993N，海拔878m。四分量辐射仪安装在6m处，朝向正南；两个红外表面温度计安装在6m处，朝向正南，探头朝向是垂直向下；土壤温度探头埋设在地表0cm和地下2cm、4cm处，在距离气象塔2m的正南方；土壤热流板（3块）依次埋设在地下6cm处，在距离气象塔2m的正南方。 观测项目有：四分量辐射（DR、UR、DLR_Cor、ULR_Cor、Rn）(单位：瓦/平方米)、地表辐射温度（IRT_1、IRT_2）(单位：摄氏度)、土壤热通量（Gs_1、Gs_2、Gs_3）(单位：瓦/平方米)、土壤温度（Ts_0cm、Ts_2cm、Ts_4cm）(单位：摄氏度)。 观测数据的处理与质量控制：（1）确保每天144个数据（每10min），若出现数据的缺失，则由-6999标示；2013年9月24日-9月26日期间，由于数据采集器问题导致数据缺失；（2）剔除有重复记录的时刻；（3）删除了明显超出物理意义或超出仪器量程的数据；（4）数据中以红字标示的部分为有疑问的数据；（5）日期和时间的格式统一，并且日期、时间在同一列。如，时间为：2013-9-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2013/07/09-2013/12/31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下游天然绿洲试验区,裸地站,黑河流域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裸地站,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黑河生态水文遥感试验：水文气象观测网数据集（裸地站自动气象站-2013）.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