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observation data set of freeze-thaw experiment in the upper reaches of Heihe River Basin (November 10-14,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10.12072/ncdc.nieer.db3492.2023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the continuous observation data set of bright temperature observed by vehicle mounted microwave radiometer and surface temperature and humidity measured synchronously in aro grassland, aro Township, Qilian County, Qinghai Province from November 10 to 14, 2013. The surface temperature and humidity include the observed soil temperature and soil moisture data at the soil depth of 1cm, 3cm, 5cm, 10cm, 15cm and 20cm by the temperature sensor and 0-5cm by the humidity sensor. The time frequency of routine observation of soil temperature and humidity is 5 minutes. Heihe River eco hydrological remote sensing experiment: observation data set of freeze-thaw experiment in the upper reaches of Heihe River Basin (November 10-14, 2013) Data details: 1. Time: November 10-14, 2013 2. Data: Heihe River eco hydrological remote sensing test: observation data set of freeze-thaw experiment in the upper reaches of Heihe River Basin (November 10-14, 2013) 3. Brightness temperature: observed by vehicle mounted multi frequency passive microwave radiometer, including 6.925, 10.65, 18.7 and 36.5ghz V polarization and H polarization data Soil temperature: the sensor installed on dt80 and dt85 is used to measure, in which the sensor connected to dt80 measures the soil temperature of 1cm, 5cm, 10cm and 20cm, and the probe connected to dt85 measures the soil temperature of 1cm, 3cm, 5cm, 10cm and 15cm Soil humidity: use h-probe sensor to measure 0-5cm soil humidity. The probe can measure 0-5cm soil temperature at the same time 1. Data size: 16.7M 2. Data format:. Xls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set includes the continuous observation data set of bright temperature observed by vehicle mounted microwave radiometer and surface temperature and humidity measured synchronously in aro grassland, aro Township, Qilian County, Qinghai Province from November 10 to 14, 2013. The surface temperature and humidity include the observed soil temperature and soil moisture data at the soil depth of 1cm, 3cm, 5cm, 10cm, 15cm and 20cm by the temperature sensor and 0-5cm by the humidity sensor. The time frequency of routine observation of soil temperature and humidity is 5 minutes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 Measure with sensors mounted on dt80 and dt85</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time:2013/11/10-2013/11/14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grassland, upstream cold region, hydrological test area, aro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soil temperature, airborne ground remote sensing, microwave radiometer, soil moisture, water content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grassland,  upstream cold region,  hydrological test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Shaojie,  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Shaojie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Shaojie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Shaojie, Ma mingguo. Heihe River eco hydrological remote sensing experiment: observation data set of freeze-thaw experiment in the upper reaches of Heihe River Basin (November 10-14, 2013). National Cryosphere Desert Data Center(http://www.ncdc.ac.cn), 2021. https://cstr.cn/CSTR:11738.11.ncdc.NIEER.2021.35.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