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Yellow River Bayangaole-to-Toudaoguai Station Ice Thickness Dataset (2019-2020)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10.12072/ncdc.iceflood.db2364.2022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11738.11.ncdc.iceflood.db2364.2022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contains ice thickness data for the Yellow River from Bayangaole to Toudaoguai Station for the years 2019-2020, obtained through simulation using an ice thickness model. Bayangaole, Sanhuhekou, Baotou, and Toudaoguai are the existing hydrological stations along the Inner Mongolia section of the Yellow River. This dataset consists of 1 Excel file.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in this dataset was obtained through simulation using a thermodynamic analysis method. The data was collected at the location of the numerical simulation, which is Hefei, and covers the period from 2020 to 2021. The data resources were obtained through simulation using an ice thickness model, which took into account multiple parameters in hydraulic and thermal conditions during the simulation process. The output results of the model are controlled within a reasonable accuracy range.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 An ice thickness calculation model based on the degree-day method using Stefan's formula calculates the heat flux under the ice cover by introducing the Colburn analogy method. Factors such as river discharge, flow velocity, water level, riverbed slope, and ice cover roughness are incorporated into the thermodynamic equation. Prototype observation data from four stations along the Bayangaole to Toudaoguai section of the river were used to calibrate the relevant parameters of this ice thickness calculation model. After calibration, the model can calculate ice cover thickness data using air and water temperature data. The model originates from the paper "Simulation Study on Ice Cover Thickness in the Inner Mongolia Section of the Yellow River".</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calculators are researchers in river ice at Hefei University of Technology. The relevant calculation process has been written up in papers and published, ensuring reliable data with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place:Bayangaole, Toudaoguai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size:37.6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Theme:Yellow River, ice thickness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Place:Bayan Gaole,  Toudaoguai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40.31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107.03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40.27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Jun,  hou zhixing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Jun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Jun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number:2018YFC1508401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Jun, hou zhixing. Yellow River Bayangaole-to-Toudaoguai Station Ice Thickness Dataset (2019-2020). National Cryosphere Desert Data Center(http://www.ncdc.ac.cn), 2022. https://cstr.cn/CSTR:11738.11.ncdc.iceflood.db2364.2022.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