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7种高催化性能手性稀土配合物催化的7类不对称催化反应研究过程数据集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7 asymmetric catalytic reactions catalyzed by 7 chiral rare earth complexes with high catalytic performance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10.12072/ncdc.gcxtsj.db7375.2026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11738.11.ncdc.gcxtsj.db7375.2026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  给出了7种高催化性能手性稀土配合物催化的7类不对称催化反应研究报告。包括：   1.手性吡啶双噁唑啉铽催化的不对称Nazarov反应   2.手性吡啶双噁唑啉铈催化的不对称6π电环化反应   3.手性Salen钪催化的氮杂环丙烷与醛不对称(3 + 2)环加成反应   4.手性希夫碱三氟甲磺酸钪催化的不对称Michael加成反应   5.手性吡啶双噁唑啉镧催化的不对称Diels-Alder环加成反应   6.手性希夫碱Salazin 钇催化的不对称aldol反应   7.手性酚骨架双脯氨酸酯镧催化的多取代手性环丁烯的合成   满足科研领域对高端手性稀土试剂的不对称催化应用需要，支撑稀土战略资源在科研试剂领域的高值化、多功能化应用。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  本资源来源于手性稀土有机配合物不对称催化应用研究过程，包含具体的反应类型、反应条件筛选、反应步骤、底物适用范围、理论分析和潜在应用前景。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  基于核磁共振波谱技术，采用Bruker AV Neo 400M液态超导核磁共振谱仪，在合适的氘代试剂中对待测化合物进行1H、13C或19F谱的测试，采用MestReNova进行数据处理，根据波谱峰的化学位移判断化学结构。采用Agilent LC/MSD TOF高分辨质谱仪测定产物的精确分子量，利用Agilent Technologies 1260 Infinity 手性液相色谱仪测量产物的光学纯度（ee值），采用Anton Paar MCP500比旋光仪测定比旋光仪度。相关测定方法均为行业内广泛接受并采用的方法，并通过专家评审。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高催化性能手性稀土配合物, 不对称催化反应, 研究报告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7种高催化性能手性稀土配合物催化的7类不对称催化反应研究过程数据集. 国家冰川冻土沙漠科学数据中心(http://www.ncdc.ac.cn), 2026. https://cstr.cn/CSTR:11738.11.ncdc.gcxtsj.db7375.2026.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