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xindiangou watershed in the first sub region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runoff and sediment observation data from one runoff station in the Xindiangou watershed in 2024. The Xindiangou watershed is located in Suide County, Yulin City, Shaanxi Province, and is a first-class tributary of the Wuding River. By observing the water level of the flow measuring section at the runoff station, sampling sediment, and calculating the runoff and sediment volume during runoff production. The data includes a distribution map of Xindiangou watershed stations, a cross-sectional map of runoff stations, an excerpt of flood hydrological elements, and a table of successive flood test results. The situation of the runoff station can be found in the "2024 Situation Description of Xindiangou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water level observation method of runoff station is: xindiangou runoff station uses the water gauge on the side wall of the building to measure the water level. In the non flood season, the observation is conducted once a day at 8:00 and 20:00 when there is rainfall; when the daily water level changes greatly or there is a slow peak and valley, it is observed four times at 2:00, 8:00, 14:00 and 20:00. When the water level changes violently in flood season, the observation shall be made in multiples of 6 minutes. The flow measurement method of runoff station in the test site: Basle flume is used to measure the flow, and the push flow formula is used for flow calculation. 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is carried out by professional and technical personnel; four levels of manual verification are carried out in the process of data input, which are tabulation, initial calibration, re calibration and audit, so as to ensure the data quality. &amp;lt;/p&amp;gt;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 Valley,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Runoff, Erosion modulus, Sediment transport rate, Sediment concentration, flow, Soil loss, Runoff depth, water level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Place:Xindiangou,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author:Suide administration and Supervision Bureau of water and soil conservation of the Yellow River (Suide scientific experimental station of water and soil conservation)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xindiangou watershed in the first sub region of Loess Hilly and gully region in 2024. National Cryosphere Desert Data Center(http://www.ncdc.ac.cn), 2025. https://cstr.cn/CSTR:11738.11.NCDC.HWSDZHAN.DB6991.2025.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